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8A" w:rsidRDefault="007A0E8A" w:rsidP="007A0E8A">
      <w:pPr>
        <w:ind w:left="-426"/>
        <w:rPr>
          <w:noProof/>
          <w:lang w:eastAsia="sk-SK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3FB1D8F" wp14:editId="13A9DA62">
            <wp:simplePos x="0" y="0"/>
            <wp:positionH relativeFrom="margin">
              <wp:align>center</wp:align>
            </wp:positionH>
            <wp:positionV relativeFrom="paragraph">
              <wp:posOffset>396240</wp:posOffset>
            </wp:positionV>
            <wp:extent cx="6609080" cy="8938260"/>
            <wp:effectExtent l="0" t="0" r="1270" b="0"/>
            <wp:wrapSquare wrapText="bothSides"/>
            <wp:docPr id="1" name="Obrázok 1" descr="6 Pattern Writing Worksheets for Nursery Lernstübchen erste Schwungübungen #Writing Worksheets #worksheetskids #kindergarteenworksheets #mathworksheets #verbworksheets #grammar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Pattern Writing Worksheets for Nursery Lernstübchen erste Schwungübungen #Writing Worksheets #worksheetskids #kindergarteenworksheets #mathworksheets #verbworksheets #grammar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3" t="6272" r="2821" b="2772"/>
                    <a:stretch/>
                  </pic:blipFill>
                  <pic:spPr bwMode="auto">
                    <a:xfrm>
                      <a:off x="0" y="0"/>
                      <a:ext cx="6609080" cy="893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B7A" w:rsidRDefault="007A0E8A" w:rsidP="007A0E8A">
      <w:pPr>
        <w:ind w:left="-426"/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 wp14:anchorId="526E8B18" wp14:editId="75DAF41A">
            <wp:simplePos x="0" y="0"/>
            <wp:positionH relativeFrom="margin">
              <wp:posOffset>-219075</wp:posOffset>
            </wp:positionH>
            <wp:positionV relativeFrom="paragraph">
              <wp:posOffset>400685</wp:posOffset>
            </wp:positionV>
            <wp:extent cx="6543040" cy="8101965"/>
            <wp:effectExtent l="0" t="0" r="0" b="0"/>
            <wp:wrapTight wrapText="bothSides">
              <wp:wrapPolygon edited="0">
                <wp:start x="0" y="0"/>
                <wp:lineTo x="0" y="21534"/>
                <wp:lineTo x="21508" y="21534"/>
                <wp:lineTo x="21508" y="0"/>
                <wp:lineTo x="0" y="0"/>
              </wp:wrapPolygon>
            </wp:wrapTight>
            <wp:docPr id="2" name="Obrázok 2" descr="Bild: - #WorksheetDecorate #WorksheetSpelling #WorksheetTemplate Tucked away in a tranquil garden is the home of St Kilda Steiner Kindergarten. Guided... #worksheetdecorate #worksheet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: - #WorksheetDecorate #WorksheetSpelling #WorksheetTemplate Tucked away in a tranquil garden is the home of St Kilda Steiner Kindergarten. Guided... #worksheetdecorate #worksheetspell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5"/>
                    <a:stretch/>
                  </pic:blipFill>
                  <pic:spPr bwMode="auto">
                    <a:xfrm>
                      <a:off x="0" y="0"/>
                      <a:ext cx="654304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E8A" w:rsidRDefault="007A0E8A" w:rsidP="007A0E8A">
      <w:pPr>
        <w:ind w:left="-426"/>
        <w:rPr>
          <w:noProof/>
          <w:lang w:eastAsia="sk-SK"/>
        </w:rPr>
      </w:pPr>
    </w:p>
    <w:p w:rsidR="007A0E8A" w:rsidRDefault="007A0E8A" w:rsidP="007A0E8A">
      <w:pPr>
        <w:ind w:left="-426"/>
      </w:pPr>
    </w:p>
    <w:sectPr w:rsidR="007A0E8A" w:rsidSect="007A0E8A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8A"/>
    <w:rsid w:val="00233B7A"/>
    <w:rsid w:val="007A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E9B4"/>
  <w15:chartTrackingRefBased/>
  <w15:docId w15:val="{2508A126-7B2A-4165-8610-EC7FD14E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janka.vrlakova@gmail.com</dc:creator>
  <cp:keywords/>
  <dc:description/>
  <cp:lastModifiedBy>janka.vrlakova@gmail.com</cp:lastModifiedBy>
  <cp:revision>1</cp:revision>
  <dcterms:created xsi:type="dcterms:W3CDTF">2020-04-14T08:23:00Z</dcterms:created>
  <dcterms:modified xsi:type="dcterms:W3CDTF">2020-04-14T08:28:00Z</dcterms:modified>
</cp:coreProperties>
</file>